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1E" w:rsidRPr="007A2D1E" w:rsidRDefault="007A2D1E" w:rsidP="007A2D1E">
      <w:pPr>
        <w:widowControl/>
        <w:adjustRightInd w:val="0"/>
        <w:snapToGrid w:val="0"/>
        <w:jc w:val="left"/>
        <w:rPr>
          <w:rFonts w:ascii="仿宋" w:eastAsia="仿宋" w:hAnsi="仿宋"/>
          <w:b/>
          <w:sz w:val="30"/>
          <w:szCs w:val="30"/>
        </w:rPr>
      </w:pPr>
      <w:r w:rsidRPr="007A2D1E">
        <w:rPr>
          <w:rFonts w:ascii="仿宋" w:eastAsia="仿宋" w:hAnsi="仿宋" w:hint="eastAsia"/>
          <w:sz w:val="30"/>
          <w:szCs w:val="30"/>
        </w:rPr>
        <w:t>附件：</w:t>
      </w:r>
    </w:p>
    <w:p w:rsidR="007A2D1E" w:rsidRPr="007A2D1E" w:rsidRDefault="007A2D1E" w:rsidP="007A2D1E">
      <w:pPr>
        <w:widowControl/>
        <w:snapToGrid w:val="0"/>
        <w:spacing w:afterLines="50" w:after="156"/>
        <w:jc w:val="center"/>
        <w:rPr>
          <w:rFonts w:ascii="宋体" w:eastAsia="宋体" w:hAnsi="宋体"/>
          <w:b/>
          <w:color w:val="09090A"/>
          <w:sz w:val="32"/>
          <w:szCs w:val="32"/>
        </w:rPr>
      </w:pPr>
      <w:r w:rsidRPr="0006194E">
        <w:rPr>
          <w:rFonts w:ascii="宋体" w:eastAsia="宋体" w:hAnsi="宋体" w:hint="eastAsia"/>
          <w:b/>
          <w:color w:val="09090A"/>
          <w:spacing w:val="28"/>
          <w:sz w:val="32"/>
          <w:szCs w:val="32"/>
        </w:rPr>
        <w:t>参会回</w:t>
      </w:r>
      <w:r w:rsidRPr="007A2D1E">
        <w:rPr>
          <w:rFonts w:ascii="宋体" w:eastAsia="宋体" w:hAnsi="宋体" w:hint="eastAsia"/>
          <w:b/>
          <w:color w:val="09090A"/>
          <w:sz w:val="32"/>
          <w:szCs w:val="32"/>
        </w:rPr>
        <w:t>执</w:t>
      </w:r>
    </w:p>
    <w:tbl>
      <w:tblPr>
        <w:tblStyle w:val="a8"/>
        <w:tblW w:w="8647" w:type="dxa"/>
        <w:tblInd w:w="108" w:type="dxa"/>
        <w:tblLook w:val="04A0" w:firstRow="1" w:lastRow="0" w:firstColumn="1" w:lastColumn="0" w:noHBand="0" w:noVBand="1"/>
      </w:tblPr>
      <w:tblGrid>
        <w:gridCol w:w="1985"/>
        <w:gridCol w:w="850"/>
        <w:gridCol w:w="3402"/>
        <w:gridCol w:w="2410"/>
      </w:tblGrid>
      <w:tr w:rsidR="007A2D1E" w:rsidRPr="002A6001" w:rsidTr="0006194E">
        <w:trPr>
          <w:trHeight w:hRule="exact" w:val="624"/>
        </w:trPr>
        <w:tc>
          <w:tcPr>
            <w:tcW w:w="1985" w:type="dxa"/>
            <w:vAlign w:val="center"/>
          </w:tcPr>
          <w:p w:rsidR="007A2D1E" w:rsidRPr="00BD1D3C" w:rsidRDefault="007A2D1E" w:rsidP="00C44D97">
            <w:pPr>
              <w:widowControl/>
              <w:snapToGri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BD1D3C"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6662" w:type="dxa"/>
            <w:gridSpan w:val="3"/>
            <w:vAlign w:val="center"/>
          </w:tcPr>
          <w:p w:rsidR="007A2D1E" w:rsidRPr="00BD1D3C" w:rsidRDefault="007A2D1E" w:rsidP="00C44D97">
            <w:pPr>
              <w:widowControl/>
              <w:snapToGrid w:val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7A2D1E" w:rsidRPr="009B543B" w:rsidTr="0006194E">
        <w:trPr>
          <w:trHeight w:hRule="exact" w:val="624"/>
        </w:trPr>
        <w:tc>
          <w:tcPr>
            <w:tcW w:w="1985" w:type="dxa"/>
            <w:vAlign w:val="center"/>
          </w:tcPr>
          <w:p w:rsidR="007A2D1E" w:rsidRPr="00BD1D3C" w:rsidRDefault="007A2D1E" w:rsidP="00C44D97">
            <w:pPr>
              <w:widowControl/>
              <w:snapToGri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BD1D3C">
              <w:rPr>
                <w:rFonts w:asciiTheme="minorEastAsia" w:hAnsi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850" w:type="dxa"/>
            <w:vAlign w:val="center"/>
          </w:tcPr>
          <w:p w:rsidR="007A2D1E" w:rsidRPr="00BD1D3C" w:rsidRDefault="007A2D1E" w:rsidP="0006194E">
            <w:pPr>
              <w:widowControl/>
              <w:snapToGri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BD1D3C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3402" w:type="dxa"/>
            <w:vAlign w:val="center"/>
          </w:tcPr>
          <w:p w:rsidR="007A2D1E" w:rsidRPr="00BD1D3C" w:rsidRDefault="007A2D1E" w:rsidP="00C44D97">
            <w:pPr>
              <w:widowControl/>
              <w:snapToGri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BD1D3C">
              <w:rPr>
                <w:rFonts w:asciiTheme="minorEastAsia" w:hAnsiTheme="minorEastAsia" w:hint="eastAsia"/>
                <w:sz w:val="28"/>
                <w:szCs w:val="28"/>
              </w:rPr>
              <w:t>职 务</w:t>
            </w:r>
          </w:p>
        </w:tc>
        <w:tc>
          <w:tcPr>
            <w:tcW w:w="2410" w:type="dxa"/>
            <w:vAlign w:val="center"/>
          </w:tcPr>
          <w:p w:rsidR="007A2D1E" w:rsidRPr="00BD1D3C" w:rsidRDefault="007A2D1E" w:rsidP="00C44D97">
            <w:pPr>
              <w:widowControl/>
              <w:snapToGri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BD1D3C">
              <w:rPr>
                <w:rFonts w:asciiTheme="minorEastAsia" w:hAnsiTheme="minorEastAsia" w:hint="eastAsia"/>
                <w:sz w:val="28"/>
                <w:szCs w:val="28"/>
              </w:rPr>
              <w:t>手机号</w:t>
            </w:r>
          </w:p>
        </w:tc>
      </w:tr>
      <w:tr w:rsidR="007A2D1E" w:rsidRPr="002A6001" w:rsidTr="0006194E">
        <w:trPr>
          <w:trHeight w:hRule="exact" w:val="624"/>
        </w:trPr>
        <w:tc>
          <w:tcPr>
            <w:tcW w:w="1985" w:type="dxa"/>
            <w:vAlign w:val="center"/>
          </w:tcPr>
          <w:p w:rsidR="007A2D1E" w:rsidRPr="00BD1D3C" w:rsidRDefault="007A2D1E" w:rsidP="00C44D97">
            <w:pPr>
              <w:widowControl/>
              <w:snapToGri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A2D1E" w:rsidRPr="00BD1D3C" w:rsidRDefault="007A2D1E" w:rsidP="0006194E">
            <w:pPr>
              <w:widowControl/>
              <w:snapToGri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A2D1E" w:rsidRPr="00BD1D3C" w:rsidRDefault="007A2D1E" w:rsidP="00C44D97">
            <w:pPr>
              <w:widowControl/>
              <w:snapToGrid w:val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A2D1E" w:rsidRPr="00BD1D3C" w:rsidRDefault="007A2D1E" w:rsidP="00C44D97">
            <w:pPr>
              <w:widowControl/>
              <w:snapToGrid w:val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7A2D1E" w:rsidRPr="002A6001" w:rsidTr="0006194E">
        <w:trPr>
          <w:trHeight w:hRule="exact" w:val="624"/>
        </w:trPr>
        <w:tc>
          <w:tcPr>
            <w:tcW w:w="1985" w:type="dxa"/>
            <w:vAlign w:val="center"/>
          </w:tcPr>
          <w:p w:rsidR="007A2D1E" w:rsidRPr="00BD1D3C" w:rsidRDefault="007A2D1E" w:rsidP="00C44D97">
            <w:pPr>
              <w:widowControl/>
              <w:snapToGri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A2D1E" w:rsidRPr="00BD1D3C" w:rsidRDefault="007A2D1E" w:rsidP="0006194E">
            <w:pPr>
              <w:widowControl/>
              <w:snapToGri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A2D1E" w:rsidRPr="00BD1D3C" w:rsidRDefault="007A2D1E" w:rsidP="00C44D97">
            <w:pPr>
              <w:widowControl/>
              <w:snapToGrid w:val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A2D1E" w:rsidRPr="00BD1D3C" w:rsidRDefault="007A2D1E" w:rsidP="00C44D97">
            <w:pPr>
              <w:widowControl/>
              <w:snapToGrid w:val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7A2D1E" w:rsidRPr="002A6001" w:rsidTr="0006194E">
        <w:trPr>
          <w:trHeight w:hRule="exact" w:val="624"/>
        </w:trPr>
        <w:tc>
          <w:tcPr>
            <w:tcW w:w="1985" w:type="dxa"/>
            <w:vAlign w:val="center"/>
          </w:tcPr>
          <w:p w:rsidR="007A2D1E" w:rsidRPr="00BD1D3C" w:rsidRDefault="007A2D1E" w:rsidP="00C44D97">
            <w:pPr>
              <w:widowControl/>
              <w:snapToGri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A2D1E" w:rsidRPr="00BD1D3C" w:rsidRDefault="007A2D1E" w:rsidP="0006194E">
            <w:pPr>
              <w:widowControl/>
              <w:snapToGri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A2D1E" w:rsidRPr="00BD1D3C" w:rsidRDefault="007A2D1E" w:rsidP="00C44D97">
            <w:pPr>
              <w:widowControl/>
              <w:snapToGrid w:val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A2D1E" w:rsidRPr="00BD1D3C" w:rsidRDefault="007A2D1E" w:rsidP="00C44D97">
            <w:pPr>
              <w:widowControl/>
              <w:snapToGrid w:val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A00E6F" w:rsidRPr="002A6001" w:rsidTr="0006194E">
        <w:trPr>
          <w:trHeight w:hRule="exact" w:val="624"/>
        </w:trPr>
        <w:tc>
          <w:tcPr>
            <w:tcW w:w="1985" w:type="dxa"/>
            <w:vAlign w:val="center"/>
          </w:tcPr>
          <w:p w:rsidR="00A00E6F" w:rsidRPr="00BD1D3C" w:rsidRDefault="00A00E6F" w:rsidP="00C44D97">
            <w:pPr>
              <w:widowControl/>
              <w:snapToGri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0E6F" w:rsidRPr="00BD1D3C" w:rsidRDefault="00A00E6F" w:rsidP="0006194E">
            <w:pPr>
              <w:widowControl/>
              <w:snapToGri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00E6F" w:rsidRPr="00BD1D3C" w:rsidRDefault="00A00E6F" w:rsidP="00C44D97">
            <w:pPr>
              <w:widowControl/>
              <w:snapToGrid w:val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00E6F" w:rsidRPr="00BD1D3C" w:rsidRDefault="00A00E6F" w:rsidP="00C44D97">
            <w:pPr>
              <w:widowControl/>
              <w:snapToGrid w:val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BD1D3C" w:rsidRPr="002A6001" w:rsidTr="0006194E">
        <w:trPr>
          <w:trHeight w:hRule="exact" w:val="539"/>
        </w:trPr>
        <w:tc>
          <w:tcPr>
            <w:tcW w:w="2835" w:type="dxa"/>
            <w:gridSpan w:val="2"/>
            <w:vAlign w:val="center"/>
          </w:tcPr>
          <w:p w:rsidR="00BD1D3C" w:rsidRPr="00BD1D3C" w:rsidRDefault="00BD1D3C" w:rsidP="0006194E">
            <w:pPr>
              <w:widowControl/>
              <w:snapToGrid w:val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>是否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需要</w:t>
            </w:r>
            <w:r w:rsidR="0006194E" w:rsidRPr="0006194E">
              <w:rPr>
                <w:rFonts w:asciiTheme="minorEastAsia" w:hAnsiTheme="minorEastAsia" w:hint="eastAsia"/>
                <w:bCs/>
                <w:sz w:val="28"/>
                <w:szCs w:val="28"/>
              </w:rPr>
              <w:t>预订</w:t>
            </w:r>
            <w:r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>酒店</w:t>
            </w:r>
          </w:p>
        </w:tc>
        <w:tc>
          <w:tcPr>
            <w:tcW w:w="5812" w:type="dxa"/>
            <w:gridSpan w:val="2"/>
            <w:vAlign w:val="center"/>
          </w:tcPr>
          <w:p w:rsidR="00BD1D3C" w:rsidRPr="00BD1D3C" w:rsidRDefault="00BD1D3C" w:rsidP="00BD1D3C">
            <w:pPr>
              <w:widowControl/>
              <w:snapToGrid w:val="0"/>
              <w:ind w:firstLineChars="50" w:firstLine="14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是（ 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="0006194E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 </w:t>
            </w:r>
            <w:r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>否（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 </w:t>
            </w:r>
            <w:r w:rsidR="0006194E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）</w:t>
            </w:r>
          </w:p>
        </w:tc>
      </w:tr>
      <w:tr w:rsidR="00BD1D3C" w:rsidRPr="002A6001" w:rsidTr="0006194E">
        <w:trPr>
          <w:trHeight w:hRule="exact" w:val="539"/>
        </w:trPr>
        <w:tc>
          <w:tcPr>
            <w:tcW w:w="2835" w:type="dxa"/>
            <w:gridSpan w:val="2"/>
            <w:vAlign w:val="center"/>
          </w:tcPr>
          <w:p w:rsidR="00BD1D3C" w:rsidRPr="00BD1D3C" w:rsidRDefault="00BD1D3C" w:rsidP="00C44D97">
            <w:pPr>
              <w:widowControl/>
              <w:snapToGrid w:val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>北京鹏润国际大酒店</w:t>
            </w:r>
          </w:p>
        </w:tc>
        <w:tc>
          <w:tcPr>
            <w:tcW w:w="5812" w:type="dxa"/>
            <w:gridSpan w:val="2"/>
            <w:vAlign w:val="center"/>
          </w:tcPr>
          <w:p w:rsidR="00BD1D3C" w:rsidRPr="00BD1D3C" w:rsidRDefault="00BD1D3C" w:rsidP="0006194E">
            <w:pPr>
              <w:widowControl/>
              <w:snapToGrid w:val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预定房间数（  ）</w:t>
            </w:r>
            <w:r w:rsidR="0006194E"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>双床间</w:t>
            </w:r>
            <w:r w:rsidR="0006194E">
              <w:rPr>
                <w:rFonts w:asciiTheme="minorEastAsia" w:hAnsiTheme="minorEastAsia" w:hint="eastAsia"/>
                <w:bCs/>
                <w:sz w:val="28"/>
                <w:szCs w:val="28"/>
              </w:rPr>
              <w:t>（  ）</w:t>
            </w:r>
            <w:r w:rsidR="0006194E"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>大床间</w:t>
            </w:r>
            <w:r w:rsidR="0006194E">
              <w:rPr>
                <w:rFonts w:asciiTheme="minorEastAsia" w:hAnsiTheme="minorEastAsia" w:hint="eastAsia"/>
                <w:bCs/>
                <w:sz w:val="28"/>
                <w:szCs w:val="28"/>
              </w:rPr>
              <w:t>（  ）</w:t>
            </w:r>
          </w:p>
        </w:tc>
      </w:tr>
      <w:tr w:rsidR="00BD1D3C" w:rsidRPr="002A6001" w:rsidTr="0006194E">
        <w:trPr>
          <w:trHeight w:hRule="exact" w:val="539"/>
        </w:trPr>
        <w:tc>
          <w:tcPr>
            <w:tcW w:w="2835" w:type="dxa"/>
            <w:gridSpan w:val="2"/>
            <w:vAlign w:val="center"/>
          </w:tcPr>
          <w:p w:rsidR="00BD1D3C" w:rsidRPr="00BD1D3C" w:rsidRDefault="00BD1D3C" w:rsidP="00C44D97">
            <w:pPr>
              <w:widowControl/>
              <w:snapToGrid w:val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>北京二十一世纪酒店</w:t>
            </w:r>
          </w:p>
        </w:tc>
        <w:tc>
          <w:tcPr>
            <w:tcW w:w="5812" w:type="dxa"/>
            <w:gridSpan w:val="2"/>
            <w:vAlign w:val="center"/>
          </w:tcPr>
          <w:p w:rsidR="00BD1D3C" w:rsidRPr="00BD1D3C" w:rsidRDefault="00BD1D3C" w:rsidP="0006194E">
            <w:pPr>
              <w:widowControl/>
              <w:snapToGrid w:val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预定房间数（  ）</w:t>
            </w:r>
            <w:r w:rsidR="0006194E" w:rsidRPr="0006194E">
              <w:rPr>
                <w:rFonts w:asciiTheme="minorEastAsia" w:hAnsiTheme="minorEastAsia" w:hint="eastAsia"/>
                <w:bCs/>
                <w:sz w:val="28"/>
                <w:szCs w:val="28"/>
              </w:rPr>
              <w:t>双床房</w:t>
            </w:r>
            <w:r w:rsidR="0006194E">
              <w:rPr>
                <w:rFonts w:asciiTheme="minorEastAsia" w:hAnsiTheme="minorEastAsia" w:hint="eastAsia"/>
                <w:bCs/>
                <w:sz w:val="28"/>
                <w:szCs w:val="28"/>
              </w:rPr>
              <w:t>（  ）</w:t>
            </w:r>
            <w:r w:rsidR="0006194E" w:rsidRPr="0006194E">
              <w:rPr>
                <w:rFonts w:asciiTheme="minorEastAsia" w:hAnsiTheme="minorEastAsia" w:hint="eastAsia"/>
                <w:bCs/>
                <w:sz w:val="28"/>
                <w:szCs w:val="28"/>
              </w:rPr>
              <w:t>大床房</w:t>
            </w:r>
            <w:r w:rsidR="0006194E">
              <w:rPr>
                <w:rFonts w:asciiTheme="minorEastAsia" w:hAnsiTheme="minorEastAsia" w:hint="eastAsia"/>
                <w:bCs/>
                <w:sz w:val="28"/>
                <w:szCs w:val="28"/>
              </w:rPr>
              <w:t>（  ）</w:t>
            </w:r>
          </w:p>
        </w:tc>
      </w:tr>
      <w:tr w:rsidR="00BD1D3C" w:rsidRPr="002A6001" w:rsidTr="0006194E">
        <w:trPr>
          <w:trHeight w:hRule="exact" w:val="539"/>
        </w:trPr>
        <w:tc>
          <w:tcPr>
            <w:tcW w:w="2835" w:type="dxa"/>
            <w:gridSpan w:val="2"/>
            <w:vAlign w:val="center"/>
          </w:tcPr>
          <w:p w:rsidR="00BD1D3C" w:rsidRPr="00BD1D3C" w:rsidRDefault="00BD1D3C" w:rsidP="005D475F">
            <w:pPr>
              <w:widowControl/>
              <w:snapToGrid w:val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>入住日期、时间</w:t>
            </w:r>
          </w:p>
        </w:tc>
        <w:tc>
          <w:tcPr>
            <w:tcW w:w="5812" w:type="dxa"/>
            <w:gridSpan w:val="2"/>
            <w:vAlign w:val="center"/>
          </w:tcPr>
          <w:p w:rsidR="00BD1D3C" w:rsidRPr="000320BA" w:rsidRDefault="00BD1D3C" w:rsidP="00672FDD">
            <w:pPr>
              <w:widowControl/>
              <w:snapToGrid w:val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BD1D3C" w:rsidRPr="002A6001" w:rsidTr="0006194E">
        <w:trPr>
          <w:trHeight w:hRule="exact" w:val="539"/>
        </w:trPr>
        <w:tc>
          <w:tcPr>
            <w:tcW w:w="2835" w:type="dxa"/>
            <w:gridSpan w:val="2"/>
            <w:vAlign w:val="center"/>
          </w:tcPr>
          <w:p w:rsidR="00BD1D3C" w:rsidRPr="00BD1D3C" w:rsidRDefault="00BD1D3C" w:rsidP="005D475F">
            <w:pPr>
              <w:widowControl/>
              <w:snapToGrid w:val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>离开日期、时间</w:t>
            </w:r>
          </w:p>
        </w:tc>
        <w:tc>
          <w:tcPr>
            <w:tcW w:w="5812" w:type="dxa"/>
            <w:gridSpan w:val="2"/>
            <w:vAlign w:val="center"/>
          </w:tcPr>
          <w:p w:rsidR="00BD1D3C" w:rsidRPr="00672FDD" w:rsidRDefault="00BD1D3C" w:rsidP="00C44D97">
            <w:pPr>
              <w:widowControl/>
              <w:snapToGrid w:val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BD1D3C" w:rsidRPr="009410F6" w:rsidTr="00961AFC">
        <w:trPr>
          <w:trHeight w:val="3273"/>
        </w:trPr>
        <w:tc>
          <w:tcPr>
            <w:tcW w:w="8647" w:type="dxa"/>
            <w:gridSpan w:val="4"/>
          </w:tcPr>
          <w:p w:rsidR="00BD1D3C" w:rsidRPr="00BD1D3C" w:rsidRDefault="00BD1D3C" w:rsidP="00BD1D3C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bCs/>
                <w:sz w:val="10"/>
                <w:szCs w:val="10"/>
              </w:rPr>
            </w:pPr>
          </w:p>
          <w:p w:rsidR="00BD1D3C" w:rsidRDefault="00FA4026" w:rsidP="00BD1D3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酒店</w:t>
            </w:r>
            <w:r w:rsidR="00F17FB0">
              <w:rPr>
                <w:rFonts w:asciiTheme="minorEastAsia" w:hAnsiTheme="minorEastAsia" w:hint="eastAsia"/>
                <w:bCs/>
                <w:sz w:val="28"/>
                <w:szCs w:val="28"/>
              </w:rPr>
              <w:t>价格</w:t>
            </w:r>
          </w:p>
          <w:p w:rsidR="0046455D" w:rsidRDefault="00672FDD" w:rsidP="00672FD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1、</w:t>
            </w:r>
            <w:r w:rsidR="00BD1D3C"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>北京鹏润国际大酒店：</w:t>
            </w:r>
          </w:p>
          <w:p w:rsidR="00BD1D3C" w:rsidRPr="00BD1D3C" w:rsidRDefault="00BD1D3C" w:rsidP="00672FDD">
            <w:pPr>
              <w:widowControl/>
              <w:adjustRightInd w:val="0"/>
              <w:snapToGrid w:val="0"/>
              <w:spacing w:line="360" w:lineRule="auto"/>
              <w:ind w:firstLineChars="163" w:firstLine="456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>地址：朝阳区霄云路26号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（五星</w:t>
            </w:r>
            <w:r w:rsidR="006C77D1">
              <w:rPr>
                <w:rFonts w:asciiTheme="minorEastAsia" w:hAnsiTheme="minorEastAsia" w:hint="eastAsia"/>
                <w:bCs/>
                <w:sz w:val="28"/>
                <w:szCs w:val="28"/>
              </w:rPr>
              <w:t>级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  <w:p w:rsidR="00BD1D3C" w:rsidRPr="00BD1D3C" w:rsidRDefault="00BD1D3C" w:rsidP="00672FDD">
            <w:pPr>
              <w:widowControl/>
              <w:adjustRightInd w:val="0"/>
              <w:snapToGrid w:val="0"/>
              <w:spacing w:line="360" w:lineRule="auto"/>
              <w:ind w:firstLineChars="163" w:firstLine="456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>豪华大床、双床间（含单早）</w:t>
            </w:r>
            <w:r w:rsidR="0046455D">
              <w:rPr>
                <w:rFonts w:asciiTheme="minorEastAsia" w:hAnsiTheme="minorEastAsia" w:hint="eastAsia"/>
                <w:bCs/>
                <w:sz w:val="28"/>
                <w:szCs w:val="28"/>
              </w:rPr>
              <w:t>650</w:t>
            </w:r>
            <w:r w:rsidR="00961AFC">
              <w:rPr>
                <w:rFonts w:asciiTheme="minorEastAsia" w:hAnsiTheme="minorEastAsia" w:hint="eastAsia"/>
                <w:bCs/>
                <w:sz w:val="28"/>
                <w:szCs w:val="28"/>
              </w:rPr>
              <w:t>–</w:t>
            </w:r>
            <w:r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>750元</w:t>
            </w:r>
            <w:r w:rsidR="0046455D">
              <w:rPr>
                <w:rFonts w:asciiTheme="minorEastAsia" w:hAnsiTheme="minorEastAsia" w:hint="eastAsia"/>
                <w:bCs/>
                <w:sz w:val="28"/>
                <w:szCs w:val="28"/>
              </w:rPr>
              <w:t>/间</w:t>
            </w:r>
            <w:r w:rsidR="0046455D" w:rsidRPr="006C77D1">
              <w:rPr>
                <w:rFonts w:ascii="宋体" w:hAnsi="宋体" w:hint="eastAsia"/>
                <w:bCs/>
                <w:sz w:val="22"/>
                <w:szCs w:val="22"/>
              </w:rPr>
              <w:t>·</w:t>
            </w:r>
            <w:r w:rsidR="0046455D">
              <w:rPr>
                <w:rFonts w:asciiTheme="minorEastAsia" w:hAnsiTheme="minorEastAsia" w:hint="eastAsia"/>
                <w:bCs/>
                <w:sz w:val="28"/>
                <w:szCs w:val="28"/>
              </w:rPr>
              <w:t>天（</w:t>
            </w:r>
            <w:r w:rsidR="006C77D1">
              <w:rPr>
                <w:rFonts w:asciiTheme="minorEastAsia" w:hAnsiTheme="minorEastAsia" w:hint="eastAsia"/>
                <w:bCs/>
                <w:sz w:val="28"/>
                <w:szCs w:val="28"/>
              </w:rPr>
              <w:t>价格有</w:t>
            </w:r>
            <w:r w:rsidR="0046455D">
              <w:rPr>
                <w:rFonts w:asciiTheme="minorEastAsia" w:hAnsiTheme="minorEastAsia" w:hint="eastAsia"/>
                <w:bCs/>
                <w:sz w:val="28"/>
                <w:szCs w:val="28"/>
              </w:rPr>
              <w:t>浮动）</w:t>
            </w:r>
          </w:p>
          <w:p w:rsidR="0046455D" w:rsidRDefault="00672FDD" w:rsidP="00672FD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2、</w:t>
            </w:r>
            <w:r w:rsidR="00BD1D3C"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>北京二十一世纪酒店：</w:t>
            </w:r>
          </w:p>
          <w:p w:rsidR="00BD1D3C" w:rsidRPr="00BD1D3C" w:rsidRDefault="00BD1D3C" w:rsidP="00672FDD">
            <w:pPr>
              <w:widowControl/>
              <w:adjustRightInd w:val="0"/>
              <w:snapToGrid w:val="0"/>
              <w:spacing w:line="360" w:lineRule="auto"/>
              <w:ind w:firstLineChars="163" w:firstLine="456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>地址：朝阳区</w:t>
            </w:r>
            <w:r w:rsidRPr="00BD1D3C">
              <w:rPr>
                <w:rFonts w:asciiTheme="minorEastAsia" w:hAnsiTheme="minorEastAsia"/>
                <w:bCs/>
                <w:sz w:val="28"/>
                <w:szCs w:val="28"/>
              </w:rPr>
              <w:t>亮马桥路40号</w:t>
            </w:r>
            <w:r w:rsidR="0046455D">
              <w:rPr>
                <w:rFonts w:asciiTheme="minorEastAsia" w:hAnsiTheme="minorEastAsia" w:hint="eastAsia"/>
                <w:bCs/>
                <w:sz w:val="28"/>
                <w:szCs w:val="28"/>
              </w:rPr>
              <w:t>（三</w:t>
            </w:r>
            <w:r w:rsidR="0046455D"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>星</w:t>
            </w:r>
            <w:r w:rsidR="006C77D1">
              <w:rPr>
                <w:rFonts w:asciiTheme="minorEastAsia" w:hAnsiTheme="minorEastAsia" w:hint="eastAsia"/>
                <w:bCs/>
                <w:sz w:val="28"/>
                <w:szCs w:val="28"/>
              </w:rPr>
              <w:t>级</w:t>
            </w:r>
            <w:r w:rsidR="0046455D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  <w:p w:rsidR="00BD1D3C" w:rsidRPr="00BD1D3C" w:rsidRDefault="00BD1D3C" w:rsidP="00672FDD">
            <w:pPr>
              <w:adjustRightInd w:val="0"/>
              <w:snapToGrid w:val="0"/>
              <w:spacing w:line="360" w:lineRule="auto"/>
              <w:ind w:firstLineChars="163" w:firstLine="456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>商务双床房、商务大床房，单早520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元</w:t>
            </w:r>
            <w:r w:rsidR="0046455D">
              <w:rPr>
                <w:rFonts w:asciiTheme="minorEastAsia" w:hAnsiTheme="minorEastAsia" w:hint="eastAsia"/>
                <w:bCs/>
                <w:sz w:val="28"/>
                <w:szCs w:val="28"/>
              </w:rPr>
              <w:t>/</w:t>
            </w:r>
            <w:r w:rsidR="0046455D" w:rsidRPr="00961AFC">
              <w:rPr>
                <w:rFonts w:asciiTheme="minorEastAsia" w:hAnsiTheme="minorEastAsia" w:hint="eastAsia"/>
                <w:bCs/>
                <w:spacing w:val="-20"/>
                <w:sz w:val="28"/>
                <w:szCs w:val="28"/>
              </w:rPr>
              <w:t>间</w:t>
            </w:r>
            <w:r w:rsidR="0046455D" w:rsidRPr="006C77D1">
              <w:rPr>
                <w:rFonts w:ascii="宋体" w:hAnsi="宋体" w:hint="eastAsia"/>
                <w:bCs/>
                <w:sz w:val="22"/>
                <w:szCs w:val="22"/>
              </w:rPr>
              <w:t>·</w:t>
            </w:r>
            <w:r w:rsidR="0046455D">
              <w:rPr>
                <w:rFonts w:asciiTheme="minorEastAsia" w:hAnsiTheme="minorEastAsia" w:hint="eastAsia"/>
                <w:bCs/>
                <w:sz w:val="28"/>
                <w:szCs w:val="28"/>
              </w:rPr>
              <w:t>天</w:t>
            </w:r>
            <w:r w:rsidRPr="00BD1D3C">
              <w:rPr>
                <w:rFonts w:asciiTheme="minorEastAsia" w:hAnsiTheme="minorEastAsia" w:hint="eastAsia"/>
                <w:bCs/>
                <w:sz w:val="28"/>
                <w:szCs w:val="28"/>
              </w:rPr>
              <w:t>，双早580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元</w:t>
            </w:r>
            <w:r w:rsidR="0046455D">
              <w:rPr>
                <w:rFonts w:asciiTheme="minorEastAsia" w:hAnsiTheme="minorEastAsia" w:hint="eastAsia"/>
                <w:bCs/>
                <w:sz w:val="28"/>
                <w:szCs w:val="28"/>
              </w:rPr>
              <w:t>/</w:t>
            </w:r>
            <w:r w:rsidR="0046455D" w:rsidRPr="00961AFC">
              <w:rPr>
                <w:rFonts w:asciiTheme="minorEastAsia" w:hAnsiTheme="minorEastAsia" w:hint="eastAsia"/>
                <w:bCs/>
                <w:spacing w:val="-20"/>
                <w:sz w:val="28"/>
                <w:szCs w:val="28"/>
              </w:rPr>
              <w:t>间</w:t>
            </w:r>
            <w:r w:rsidR="0046455D" w:rsidRPr="006C77D1">
              <w:rPr>
                <w:rFonts w:ascii="宋体" w:hAnsi="宋体" w:hint="eastAsia"/>
                <w:bCs/>
                <w:sz w:val="22"/>
                <w:szCs w:val="22"/>
              </w:rPr>
              <w:t>·</w:t>
            </w:r>
            <w:r w:rsidR="0046455D">
              <w:rPr>
                <w:rFonts w:asciiTheme="minorEastAsia" w:hAnsiTheme="minorEastAsia" w:hint="eastAsia"/>
                <w:bCs/>
                <w:sz w:val="28"/>
                <w:szCs w:val="28"/>
              </w:rPr>
              <w:t>天</w:t>
            </w:r>
          </w:p>
        </w:tc>
      </w:tr>
      <w:tr w:rsidR="00DE2459" w:rsidRPr="009410F6" w:rsidTr="007F2D90">
        <w:trPr>
          <w:trHeight w:val="2388"/>
        </w:trPr>
        <w:tc>
          <w:tcPr>
            <w:tcW w:w="8647" w:type="dxa"/>
            <w:gridSpan w:val="4"/>
          </w:tcPr>
          <w:p w:rsidR="007F2D90" w:rsidRDefault="00DE2459" w:rsidP="007F2D90">
            <w:pPr>
              <w:widowControl/>
              <w:adjustRightInd w:val="0"/>
              <w:snapToGrid w:val="0"/>
              <w:spacing w:beforeLines="20" w:before="62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E2459">
              <w:rPr>
                <w:rFonts w:asciiTheme="minorEastAsia" w:hAnsiTheme="minorEastAsia" w:hint="eastAsia"/>
                <w:bCs/>
                <w:sz w:val="28"/>
                <w:szCs w:val="28"/>
              </w:rPr>
              <w:t>备</w:t>
            </w:r>
            <w:r w:rsidR="00FD0F56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Pr="00DE2459">
              <w:rPr>
                <w:rFonts w:asciiTheme="minorEastAsia" w:hAnsiTheme="minorEastAsia" w:hint="eastAsia"/>
                <w:bCs/>
                <w:sz w:val="28"/>
                <w:szCs w:val="28"/>
              </w:rPr>
              <w:t>注</w:t>
            </w:r>
          </w:p>
          <w:p w:rsidR="007F2D90" w:rsidRDefault="00F36B8F" w:rsidP="00FD0F56">
            <w:pPr>
              <w:widowControl/>
              <w:adjustRightInd w:val="0"/>
              <w:snapToGrid w:val="0"/>
              <w:spacing w:beforeLines="20" w:before="62"/>
              <w:ind w:firstLineChars="113" w:firstLine="316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请于</w:t>
            </w:r>
            <w:r w:rsidR="007F2D90" w:rsidRPr="007F2D90">
              <w:rPr>
                <w:rFonts w:asciiTheme="minorEastAsia" w:hAnsiTheme="minorEastAsia"/>
                <w:bCs/>
                <w:sz w:val="28"/>
                <w:szCs w:val="28"/>
              </w:rPr>
              <w:t>10</w:t>
            </w:r>
            <w:r w:rsidR="007F2D90" w:rsidRPr="007F2D90">
              <w:rPr>
                <w:rFonts w:asciiTheme="minorEastAsia" w:hAnsiTheme="minorEastAsia" w:hint="eastAsia"/>
                <w:bCs/>
                <w:sz w:val="28"/>
                <w:szCs w:val="28"/>
              </w:rPr>
              <w:t>月</w:t>
            </w:r>
            <w:r w:rsidR="007F2D90" w:rsidRPr="007F2D90">
              <w:rPr>
                <w:rFonts w:asciiTheme="minorEastAsia" w:hAnsiTheme="minorEastAsia"/>
                <w:bCs/>
                <w:sz w:val="28"/>
                <w:szCs w:val="28"/>
              </w:rPr>
              <w:t>2</w:t>
            </w:r>
            <w:r w:rsidR="007F2D90" w:rsidRPr="007F2D90">
              <w:rPr>
                <w:rFonts w:asciiTheme="minorEastAsia" w:hAnsiTheme="minorEastAsia" w:hint="eastAsia"/>
                <w:bCs/>
                <w:sz w:val="28"/>
                <w:szCs w:val="28"/>
              </w:rPr>
              <w:t>2日前将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此</w:t>
            </w:r>
            <w:r w:rsidR="007F2D90" w:rsidRPr="007F2D90">
              <w:rPr>
                <w:rFonts w:asciiTheme="minorEastAsia" w:hAnsiTheme="minorEastAsia" w:hint="eastAsia"/>
                <w:bCs/>
                <w:sz w:val="28"/>
                <w:szCs w:val="28"/>
              </w:rPr>
              <w:t>参会回执反馈给会议秘书处</w:t>
            </w:r>
            <w:r w:rsidR="007F2D90">
              <w:rPr>
                <w:rFonts w:asciiTheme="minorEastAsia" w:hAnsiTheme="minorEastAsia" w:hint="eastAsia"/>
                <w:bCs/>
                <w:sz w:val="28"/>
                <w:szCs w:val="28"/>
              </w:rPr>
              <w:t>。</w:t>
            </w:r>
          </w:p>
          <w:p w:rsidR="007F2D90" w:rsidRPr="00FD0F56" w:rsidRDefault="007F2D90" w:rsidP="00FD0F56">
            <w:pPr>
              <w:widowControl/>
              <w:adjustRightInd w:val="0"/>
              <w:snapToGrid w:val="0"/>
              <w:spacing w:beforeLines="20" w:before="62"/>
              <w:ind w:firstLineChars="113" w:firstLine="316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传真：010-85229051</w:t>
            </w:r>
          </w:p>
          <w:p w:rsidR="007F2D90" w:rsidRPr="007F2D90" w:rsidRDefault="007F2D90" w:rsidP="00FD0F56">
            <w:pPr>
              <w:widowControl/>
              <w:adjustRightInd w:val="0"/>
              <w:snapToGrid w:val="0"/>
              <w:spacing w:beforeLines="20" w:before="62"/>
              <w:ind w:firstLineChars="113" w:firstLine="316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7F2D90">
              <w:rPr>
                <w:rFonts w:asciiTheme="minorEastAsia" w:hAnsiTheme="minorEastAsia"/>
                <w:bCs/>
                <w:sz w:val="28"/>
                <w:szCs w:val="28"/>
              </w:rPr>
              <w:t>Email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：ctpra606@126.com</w:t>
            </w:r>
          </w:p>
        </w:tc>
      </w:tr>
    </w:tbl>
    <w:p w:rsidR="007A2D1E" w:rsidRPr="00CB5BBC" w:rsidRDefault="007A2D1E" w:rsidP="00CB5BBC">
      <w:pPr>
        <w:pStyle w:val="a5"/>
        <w:kinsoku w:val="0"/>
        <w:overflowPunct w:val="0"/>
        <w:snapToGrid w:val="0"/>
        <w:ind w:left="0"/>
        <w:jc w:val="both"/>
        <w:rPr>
          <w:rFonts w:ascii="仿宋" w:eastAsia="仿宋" w:hAnsi="仿宋"/>
          <w:color w:val="09090A"/>
          <w:sz w:val="10"/>
          <w:szCs w:val="10"/>
        </w:rPr>
      </w:pPr>
      <w:bookmarkStart w:id="0" w:name="_GoBack"/>
      <w:bookmarkEnd w:id="0"/>
    </w:p>
    <w:sectPr w:rsidR="007A2D1E" w:rsidRPr="00CB5BBC" w:rsidSect="00CB5BBC">
      <w:pgSz w:w="11906" w:h="16838"/>
      <w:pgMar w:top="1276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FB" w:rsidRDefault="000D40FB" w:rsidP="001872D9">
      <w:r>
        <w:separator/>
      </w:r>
    </w:p>
  </w:endnote>
  <w:endnote w:type="continuationSeparator" w:id="0">
    <w:p w:rsidR="000D40FB" w:rsidRDefault="000D40FB" w:rsidP="0018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FB" w:rsidRDefault="000D40FB" w:rsidP="001872D9">
      <w:r>
        <w:separator/>
      </w:r>
    </w:p>
  </w:footnote>
  <w:footnote w:type="continuationSeparator" w:id="0">
    <w:p w:rsidR="000D40FB" w:rsidRDefault="000D40FB" w:rsidP="0018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4D"/>
    <w:rsid w:val="0002100C"/>
    <w:rsid w:val="000320BA"/>
    <w:rsid w:val="00042935"/>
    <w:rsid w:val="0006194E"/>
    <w:rsid w:val="000D40FB"/>
    <w:rsid w:val="00102A31"/>
    <w:rsid w:val="0010711E"/>
    <w:rsid w:val="0013266F"/>
    <w:rsid w:val="0013464C"/>
    <w:rsid w:val="00150F4D"/>
    <w:rsid w:val="0015694A"/>
    <w:rsid w:val="001872D9"/>
    <w:rsid w:val="001927A5"/>
    <w:rsid w:val="001F2102"/>
    <w:rsid w:val="00202722"/>
    <w:rsid w:val="002228A2"/>
    <w:rsid w:val="00236A16"/>
    <w:rsid w:val="00236C33"/>
    <w:rsid w:val="002413B7"/>
    <w:rsid w:val="00294D0D"/>
    <w:rsid w:val="00295DA8"/>
    <w:rsid w:val="002A22FA"/>
    <w:rsid w:val="002A2740"/>
    <w:rsid w:val="002C1A83"/>
    <w:rsid w:val="002C2806"/>
    <w:rsid w:val="002D2790"/>
    <w:rsid w:val="002D4715"/>
    <w:rsid w:val="002E1991"/>
    <w:rsid w:val="002F295B"/>
    <w:rsid w:val="00343507"/>
    <w:rsid w:val="003668C4"/>
    <w:rsid w:val="00367CEA"/>
    <w:rsid w:val="003730BE"/>
    <w:rsid w:val="00387F99"/>
    <w:rsid w:val="003C04E4"/>
    <w:rsid w:val="003F1052"/>
    <w:rsid w:val="004010F9"/>
    <w:rsid w:val="00412DF4"/>
    <w:rsid w:val="0046455D"/>
    <w:rsid w:val="004C04B3"/>
    <w:rsid w:val="004D74CF"/>
    <w:rsid w:val="00531FD1"/>
    <w:rsid w:val="00544C70"/>
    <w:rsid w:val="00553050"/>
    <w:rsid w:val="0058757A"/>
    <w:rsid w:val="005B3885"/>
    <w:rsid w:val="005C1ABA"/>
    <w:rsid w:val="005D475F"/>
    <w:rsid w:val="005D510B"/>
    <w:rsid w:val="006040E2"/>
    <w:rsid w:val="006616CA"/>
    <w:rsid w:val="00672FDD"/>
    <w:rsid w:val="006927B2"/>
    <w:rsid w:val="006C77D1"/>
    <w:rsid w:val="00713022"/>
    <w:rsid w:val="007312C8"/>
    <w:rsid w:val="007713D8"/>
    <w:rsid w:val="007842D0"/>
    <w:rsid w:val="007A2D1E"/>
    <w:rsid w:val="007A40E9"/>
    <w:rsid w:val="007E45CB"/>
    <w:rsid w:val="007F2D90"/>
    <w:rsid w:val="007F4E65"/>
    <w:rsid w:val="00825C71"/>
    <w:rsid w:val="008376FB"/>
    <w:rsid w:val="00866A91"/>
    <w:rsid w:val="008B0C70"/>
    <w:rsid w:val="008D4428"/>
    <w:rsid w:val="008E5A09"/>
    <w:rsid w:val="008E6FE5"/>
    <w:rsid w:val="00905580"/>
    <w:rsid w:val="009210C1"/>
    <w:rsid w:val="00922134"/>
    <w:rsid w:val="009410F6"/>
    <w:rsid w:val="00961AFC"/>
    <w:rsid w:val="00975BF4"/>
    <w:rsid w:val="00982239"/>
    <w:rsid w:val="009D209E"/>
    <w:rsid w:val="009D69C6"/>
    <w:rsid w:val="00A00E6F"/>
    <w:rsid w:val="00A1021F"/>
    <w:rsid w:val="00A34A62"/>
    <w:rsid w:val="00A53C26"/>
    <w:rsid w:val="00A8146B"/>
    <w:rsid w:val="00A941F7"/>
    <w:rsid w:val="00AB2CF8"/>
    <w:rsid w:val="00AC0FA1"/>
    <w:rsid w:val="00AD093A"/>
    <w:rsid w:val="00AD2F35"/>
    <w:rsid w:val="00B300C3"/>
    <w:rsid w:val="00B60396"/>
    <w:rsid w:val="00BC1677"/>
    <w:rsid w:val="00BD1D3C"/>
    <w:rsid w:val="00C221E4"/>
    <w:rsid w:val="00CB5BBC"/>
    <w:rsid w:val="00CB5FE5"/>
    <w:rsid w:val="00D04D52"/>
    <w:rsid w:val="00D31253"/>
    <w:rsid w:val="00D5799C"/>
    <w:rsid w:val="00D755A1"/>
    <w:rsid w:val="00D85DA9"/>
    <w:rsid w:val="00DA78A8"/>
    <w:rsid w:val="00DE2459"/>
    <w:rsid w:val="00DE69CD"/>
    <w:rsid w:val="00DF6D9F"/>
    <w:rsid w:val="00E1428A"/>
    <w:rsid w:val="00E2313F"/>
    <w:rsid w:val="00E80022"/>
    <w:rsid w:val="00E8501E"/>
    <w:rsid w:val="00E85BF9"/>
    <w:rsid w:val="00F05FE6"/>
    <w:rsid w:val="00F17FB0"/>
    <w:rsid w:val="00F26839"/>
    <w:rsid w:val="00F27F3A"/>
    <w:rsid w:val="00F36B8F"/>
    <w:rsid w:val="00FA4026"/>
    <w:rsid w:val="00FA40C0"/>
    <w:rsid w:val="00FA5C7F"/>
    <w:rsid w:val="00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2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2D9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1872D9"/>
    <w:pPr>
      <w:autoSpaceDE w:val="0"/>
      <w:autoSpaceDN w:val="0"/>
      <w:adjustRightInd w:val="0"/>
      <w:ind w:left="195"/>
      <w:jc w:val="left"/>
    </w:pPr>
    <w:rPr>
      <w:rFonts w:ascii="Arial Unicode MS" w:eastAsia="Arial Unicode MS" w:hAnsi="Times New Roman" w:cs="Arial Unicode MS"/>
      <w:kern w:val="0"/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1872D9"/>
    <w:rPr>
      <w:rFonts w:ascii="Arial Unicode MS" w:eastAsia="Arial Unicode MS" w:hAnsi="Times New Roman" w:cs="Arial Unicode MS"/>
      <w:kern w:val="0"/>
      <w:sz w:val="32"/>
      <w:szCs w:val="32"/>
    </w:rPr>
  </w:style>
  <w:style w:type="character" w:styleId="a6">
    <w:name w:val="Emphasis"/>
    <w:basedOn w:val="a0"/>
    <w:uiPriority w:val="20"/>
    <w:qFormat/>
    <w:rsid w:val="00202722"/>
    <w:rPr>
      <w:i w:val="0"/>
      <w:iCs w:val="0"/>
      <w:color w:val="CC0000"/>
    </w:rPr>
  </w:style>
  <w:style w:type="paragraph" w:styleId="a7">
    <w:name w:val="Date"/>
    <w:basedOn w:val="a"/>
    <w:next w:val="a"/>
    <w:link w:val="Char2"/>
    <w:uiPriority w:val="99"/>
    <w:semiHidden/>
    <w:unhideWhenUsed/>
    <w:rsid w:val="002D279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D2790"/>
  </w:style>
  <w:style w:type="table" w:styleId="a8">
    <w:name w:val="Table Grid"/>
    <w:basedOn w:val="a1"/>
    <w:rsid w:val="007A2D1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2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2D9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1872D9"/>
    <w:pPr>
      <w:autoSpaceDE w:val="0"/>
      <w:autoSpaceDN w:val="0"/>
      <w:adjustRightInd w:val="0"/>
      <w:ind w:left="195"/>
      <w:jc w:val="left"/>
    </w:pPr>
    <w:rPr>
      <w:rFonts w:ascii="Arial Unicode MS" w:eastAsia="Arial Unicode MS" w:hAnsi="Times New Roman" w:cs="Arial Unicode MS"/>
      <w:kern w:val="0"/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1872D9"/>
    <w:rPr>
      <w:rFonts w:ascii="Arial Unicode MS" w:eastAsia="Arial Unicode MS" w:hAnsi="Times New Roman" w:cs="Arial Unicode MS"/>
      <w:kern w:val="0"/>
      <w:sz w:val="32"/>
      <w:szCs w:val="32"/>
    </w:rPr>
  </w:style>
  <w:style w:type="character" w:styleId="a6">
    <w:name w:val="Emphasis"/>
    <w:basedOn w:val="a0"/>
    <w:uiPriority w:val="20"/>
    <w:qFormat/>
    <w:rsid w:val="00202722"/>
    <w:rPr>
      <w:i w:val="0"/>
      <w:iCs w:val="0"/>
      <w:color w:val="CC0000"/>
    </w:rPr>
  </w:style>
  <w:style w:type="paragraph" w:styleId="a7">
    <w:name w:val="Date"/>
    <w:basedOn w:val="a"/>
    <w:next w:val="a"/>
    <w:link w:val="Char2"/>
    <w:uiPriority w:val="99"/>
    <w:semiHidden/>
    <w:unhideWhenUsed/>
    <w:rsid w:val="002D279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D2790"/>
  </w:style>
  <w:style w:type="table" w:styleId="a8">
    <w:name w:val="Table Grid"/>
    <w:basedOn w:val="a1"/>
    <w:rsid w:val="007A2D1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2019-09-24T07:54:00Z</cp:lastPrinted>
  <dcterms:created xsi:type="dcterms:W3CDTF">2019-09-25T02:37:00Z</dcterms:created>
  <dcterms:modified xsi:type="dcterms:W3CDTF">2019-09-25T02:38:00Z</dcterms:modified>
</cp:coreProperties>
</file>